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43AF4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3B7EE7">
        <w:rPr>
          <w:rFonts w:cs="Arial"/>
          <w:b/>
          <w:i/>
          <w:sz w:val="18"/>
          <w:szCs w:val="18"/>
          <w:lang w:val="en-ZA"/>
        </w:rPr>
        <w:t>LTD</w:t>
      </w:r>
      <w:r w:rsidR="003B7EE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GRA299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B7EE7" w:rsidRDefault="007F4679" w:rsidP="003B7EE7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17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3B7EE7" w:rsidRPr="003B7EE7">
        <w:rPr>
          <w:rFonts w:cs="Arial"/>
          <w:b/>
          <w:sz w:val="18"/>
          <w:szCs w:val="18"/>
          <w:lang w:val="en-ZA"/>
        </w:rPr>
        <w:t xml:space="preserve">Domestic Multi-Seller Asset Backed Note Programme </w:t>
      </w:r>
      <w:r w:rsidR="003B7EE7" w:rsidRPr="003B7EE7">
        <w:rPr>
          <w:rFonts w:cs="Arial"/>
          <w:b/>
          <w:bCs/>
          <w:sz w:val="18"/>
          <w:szCs w:val="18"/>
          <w:lang w:val="en-ZA"/>
        </w:rPr>
        <w:t>dated 5 August 2003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3B7EE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E43AF4" w:rsidRPr="00974045" w:rsidRDefault="00E43AF4" w:rsidP="00E43AF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974045">
        <w:rPr>
          <w:rFonts w:cs="Arial"/>
          <w:b/>
          <w:sz w:val="18"/>
          <w:szCs w:val="18"/>
          <w:lang w:val="en-GB"/>
        </w:rPr>
        <w:t>Authorised Programme size</w:t>
      </w:r>
      <w:r w:rsidRPr="00974045">
        <w:rPr>
          <w:rFonts w:cs="Arial"/>
          <w:b/>
          <w:sz w:val="18"/>
          <w:szCs w:val="18"/>
          <w:lang w:val="en-GB"/>
        </w:rPr>
        <w:tab/>
      </w:r>
      <w:r w:rsidRPr="00974045">
        <w:rPr>
          <w:rFonts w:cs="Arial"/>
          <w:sz w:val="18"/>
          <w:szCs w:val="18"/>
          <w:lang w:val="en-GB"/>
        </w:rPr>
        <w:tab/>
      </w:r>
      <w:r w:rsidRPr="00974045">
        <w:rPr>
          <w:rFonts w:cs="Arial"/>
          <w:sz w:val="18"/>
          <w:szCs w:val="18"/>
        </w:rPr>
        <w:t>R10, 000,000,000.00</w:t>
      </w:r>
    </w:p>
    <w:p w:rsidR="00E43AF4" w:rsidRPr="00974045" w:rsidRDefault="00E43AF4" w:rsidP="00E43AF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974045">
        <w:rPr>
          <w:rFonts w:cs="Arial"/>
          <w:sz w:val="18"/>
          <w:szCs w:val="18"/>
        </w:rPr>
        <w:t>CPs in issue Series 1</w:t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  <w:t xml:space="preserve">R      </w:t>
      </w:r>
      <w:r>
        <w:rPr>
          <w:rFonts w:cs="Arial"/>
          <w:sz w:val="18"/>
          <w:szCs w:val="18"/>
        </w:rPr>
        <w:t>337</w:t>
      </w:r>
      <w:r w:rsidRPr="00B913B1">
        <w:rPr>
          <w:rFonts w:cs="Arial"/>
          <w:bCs/>
          <w:sz w:val="18"/>
          <w:szCs w:val="18"/>
        </w:rPr>
        <w:t>,</w:t>
      </w:r>
      <w:r>
        <w:rPr>
          <w:rFonts w:cs="Arial"/>
          <w:bCs/>
          <w:sz w:val="18"/>
          <w:szCs w:val="18"/>
        </w:rPr>
        <w:t>430</w:t>
      </w:r>
      <w:r w:rsidRPr="00B913B1">
        <w:rPr>
          <w:rFonts w:cs="Arial"/>
          <w:sz w:val="18"/>
          <w:szCs w:val="18"/>
        </w:rPr>
        <w:t>,000.00</w:t>
      </w:r>
    </w:p>
    <w:p w:rsidR="00E43AF4" w:rsidRPr="00974045" w:rsidRDefault="00E43AF4" w:rsidP="00E43AF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974045">
        <w:rPr>
          <w:rFonts w:cs="Arial"/>
          <w:sz w:val="18"/>
          <w:szCs w:val="18"/>
        </w:rPr>
        <w:t>CPs in issue Series 2</w:t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R      157,04</w:t>
      </w:r>
      <w:r w:rsidRPr="00974045">
        <w:rPr>
          <w:rFonts w:cs="Arial"/>
          <w:sz w:val="18"/>
          <w:szCs w:val="18"/>
        </w:rPr>
        <w:t>0,000.00</w:t>
      </w:r>
    </w:p>
    <w:p w:rsidR="00E43AF4" w:rsidRPr="00974045" w:rsidRDefault="00E43AF4" w:rsidP="00E43AF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974045">
        <w:rPr>
          <w:rFonts w:cs="Arial"/>
          <w:sz w:val="18"/>
          <w:szCs w:val="18"/>
        </w:rPr>
        <w:t>CPs in issue Series 4</w:t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</w:r>
      <w:r w:rsidRPr="00974045">
        <w:rPr>
          <w:rFonts w:cs="Arial"/>
          <w:sz w:val="18"/>
          <w:szCs w:val="18"/>
        </w:rPr>
        <w:tab/>
        <w:t xml:space="preserve">R      </w:t>
      </w:r>
      <w:r>
        <w:rPr>
          <w:sz w:val="18"/>
          <w:szCs w:val="18"/>
          <w:lang w:val="en-GB"/>
        </w:rPr>
        <w:t>905</w:t>
      </w:r>
      <w:r w:rsidRPr="00B913B1">
        <w:rPr>
          <w:sz w:val="18"/>
          <w:szCs w:val="18"/>
          <w:lang w:val="en-GB"/>
        </w:rPr>
        <w:t>,</w:t>
      </w:r>
      <w:r>
        <w:rPr>
          <w:sz w:val="18"/>
          <w:szCs w:val="18"/>
          <w:lang w:val="en-GB"/>
        </w:rPr>
        <w:t>987</w:t>
      </w:r>
      <w:r w:rsidRPr="00B913B1">
        <w:rPr>
          <w:sz w:val="18"/>
          <w:szCs w:val="18"/>
          <w:lang w:val="en-GB"/>
        </w:rPr>
        <w:t>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GRA299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E43AF4">
        <w:rPr>
          <w:rFonts w:cs="Arial"/>
          <w:sz w:val="18"/>
          <w:szCs w:val="18"/>
          <w:lang w:val="en-ZA"/>
        </w:rPr>
        <w:t>R</w:t>
      </w:r>
      <w:r w:rsidR="00E43AF4">
        <w:rPr>
          <w:rFonts w:cs="Arial"/>
          <w:sz w:val="18"/>
          <w:szCs w:val="18"/>
        </w:rPr>
        <w:t>65</w:t>
      </w:r>
      <w:r w:rsidR="00E43AF4">
        <w:rPr>
          <w:rFonts w:cs="Arial"/>
          <w:sz w:val="18"/>
          <w:szCs w:val="18"/>
        </w:rPr>
        <w:t>, 860,000.00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43AF4" w:rsidRPr="00974045">
        <w:rPr>
          <w:rFonts w:cs="Arial"/>
          <w:sz w:val="18"/>
          <w:szCs w:val="18"/>
        </w:rPr>
        <w:t>R</w:t>
      </w:r>
      <w:r w:rsidR="00E43AF4">
        <w:rPr>
          <w:rFonts w:cs="Arial"/>
          <w:sz w:val="18"/>
          <w:szCs w:val="18"/>
        </w:rPr>
        <w:t>64</w:t>
      </w:r>
      <w:r w:rsidR="00E43AF4">
        <w:rPr>
          <w:rFonts w:cs="Arial"/>
          <w:sz w:val="18"/>
          <w:szCs w:val="18"/>
        </w:rPr>
        <w:t>, 995,823.41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B7EE7">
        <w:rPr>
          <w:rFonts w:cs="Arial"/>
          <w:b/>
          <w:sz w:val="18"/>
          <w:szCs w:val="18"/>
          <w:lang w:val="en-ZA"/>
        </w:rPr>
        <w:t>Indicator</w:t>
      </w:r>
      <w:r w:rsidR="003B7EE7">
        <w:rPr>
          <w:rFonts w:cs="Arial"/>
          <w:sz w:val="18"/>
          <w:szCs w:val="18"/>
          <w:lang w:val="en-ZA"/>
        </w:rPr>
        <w:t xml:space="preserve"> </w:t>
      </w:r>
      <w:r w:rsidR="003B7EE7">
        <w:rPr>
          <w:rFonts w:cs="Arial"/>
          <w:sz w:val="18"/>
          <w:szCs w:val="18"/>
          <w:lang w:val="en-ZA"/>
        </w:rPr>
        <w:tab/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December</w:t>
      </w:r>
      <w:r w:rsidR="003B7EE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</w:t>
      </w:r>
      <w:r w:rsidR="003B7EE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December</w:t>
      </w:r>
      <w:r w:rsidR="003B7EE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ZAG000099730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B7EE7" w:rsidRDefault="003B7EE7" w:rsidP="003B7EE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Sharyn Zall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(Programme) Investec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8455</w:t>
      </w:r>
      <w:r>
        <w:rPr>
          <w:rFonts w:cs="Arial"/>
          <w:sz w:val="18"/>
          <w:szCs w:val="18"/>
          <w:lang w:val="en-GB"/>
        </w:rPr>
        <w:tab/>
      </w:r>
    </w:p>
    <w:p w:rsidR="003B7EE7" w:rsidRDefault="003B7EE7" w:rsidP="003B7EE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Henry Sudbury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268 4826</w:t>
      </w:r>
    </w:p>
    <w:p w:rsidR="003B7EE7" w:rsidRDefault="003B7EE7" w:rsidP="003B7EE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Jeanine </w:t>
      </w:r>
      <w:proofErr w:type="spellStart"/>
      <w:r>
        <w:rPr>
          <w:rFonts w:cs="Arial"/>
          <w:sz w:val="18"/>
          <w:szCs w:val="18"/>
          <w:lang w:val="en-GB"/>
        </w:rPr>
        <w:t>Polley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4824</w:t>
      </w:r>
    </w:p>
    <w:p w:rsidR="003B7EE7" w:rsidRDefault="003B7EE7" w:rsidP="003B7EE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Ruanita</w:t>
      </w:r>
      <w:proofErr w:type="spellEnd"/>
      <w:r>
        <w:rPr>
          <w:rFonts w:cs="Arial"/>
          <w:sz w:val="18"/>
          <w:szCs w:val="18"/>
          <w:lang w:val="en-GB"/>
        </w:rPr>
        <w:t xml:space="preserve"> de </w:t>
      </w:r>
      <w:proofErr w:type="spellStart"/>
      <w:r>
        <w:rPr>
          <w:rFonts w:cs="Arial"/>
          <w:sz w:val="18"/>
          <w:szCs w:val="18"/>
          <w:lang w:val="en-GB"/>
        </w:rPr>
        <w:t>Kock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4815</w:t>
      </w:r>
    </w:p>
    <w:p w:rsidR="003B7EE7" w:rsidRDefault="003B7EE7" w:rsidP="003B7EE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lastRenderedPageBreak/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3B7EE7" w:rsidRDefault="003B7EE7" w:rsidP="003B7E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3B7EE7" w:rsidRDefault="003B7EE7" w:rsidP="003B7EE7">
      <w:pPr>
        <w:rPr>
          <w:rFonts w:cs="Arial"/>
          <w:b/>
        </w:rPr>
      </w:pPr>
    </w:p>
    <w:p w:rsidR="003B7EE7" w:rsidRDefault="003B7EE7" w:rsidP="003B7EE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B7EE7" w:rsidRDefault="003B7EE7" w:rsidP="003B7EE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43AF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43AF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3A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3A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B7EE7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3AF4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BCB1305-A085-4247-8E09-D910D12EA542}"/>
</file>

<file path=customXml/itemProps2.xml><?xml version="1.0" encoding="utf-8"?>
<ds:datastoreItem xmlns:ds="http://schemas.openxmlformats.org/officeDocument/2006/customXml" ds:itemID="{ECC598DE-49E1-41D8-BCA3-2088FBE0E324}"/>
</file>

<file path=customXml/itemProps3.xml><?xml version="1.0" encoding="utf-8"?>
<ds:datastoreItem xmlns:ds="http://schemas.openxmlformats.org/officeDocument/2006/customXml" ds:itemID="{48707AE5-B75F-4E99-9B23-4F8403EB208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Listing-GRA299-17Sep2012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2012-09-17T07:27:00Z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140400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